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caps w:val="0"/>
          <w:color w:val="333333"/>
          <w:spacing w:val="3"/>
          <w:sz w:val="25"/>
          <w:szCs w:val="25"/>
          <w:shd w:val="clear" w:fill="FFFFFF"/>
        </w:rPr>
        <w:t>苑绍聪（准考证号：103580725，报考岗位：男护）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06D3"/>
    <w:rsid w:val="6CA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2020-10-29T02:24:00Z</dcterms:created>
  <dc:creator>ぺ灬cc果冻ル</dc:creator>
  <cp:lastModifiedBy>ぺ灬cc果冻ル</cp:lastModifiedBy>
  <dcterms:modified xsi:type="dcterms:W3CDTF">2020-10-29T02:24:22Z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